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E0" w:rsidRPr="00266CDB" w:rsidRDefault="003028E0" w:rsidP="003028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266CDB">
        <w:rPr>
          <w:rFonts w:ascii="Times New Roman" w:hAnsi="Times New Roman" w:cs="Times New Roman"/>
          <w:sz w:val="24"/>
          <w:szCs w:val="24"/>
        </w:rPr>
        <w:t>имеет право обратиться к заведующему кафедрой (декану) с апелляцией по поводу полученной оценки на экзамене в день объявления результатов экзамена. В этом случае по представлению заведующему кафедрой (деканата) распоряжением проректора по образовательной деятельности создается комиссия для рассмотрения апелляции. Если комиссия принимает решение о проведении повторного экзамена, то он сдается в день рассмотрения апелляции по новому экзаменационному билету.</w:t>
      </w:r>
    </w:p>
    <w:p w:rsidR="00DE10E5" w:rsidRDefault="003028E0">
      <w:bookmarkStart w:id="0" w:name="_GoBack"/>
      <w:bookmarkEnd w:id="0"/>
    </w:p>
    <w:sectPr w:rsidR="00DE1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E1D91"/>
    <w:multiLevelType w:val="hybridMultilevel"/>
    <w:tmpl w:val="15F49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E0"/>
    <w:rsid w:val="00236C50"/>
    <w:rsid w:val="003028E0"/>
    <w:rsid w:val="004B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2E4F5-9F62-4D5D-905E-F144B794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8E0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 Владимир Александрович</dc:creator>
  <cp:keywords/>
  <dc:description/>
  <cp:lastModifiedBy>Щербаков Владимир Александрович</cp:lastModifiedBy>
  <cp:revision>1</cp:revision>
  <dcterms:created xsi:type="dcterms:W3CDTF">2023-01-31T08:31:00Z</dcterms:created>
  <dcterms:modified xsi:type="dcterms:W3CDTF">2023-01-31T08:31:00Z</dcterms:modified>
</cp:coreProperties>
</file>