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2513" w14:textId="315B3200" w:rsidR="00F23A1C" w:rsidRPr="009937A3" w:rsidRDefault="00F23A1C" w:rsidP="009937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37A3">
        <w:rPr>
          <w:b/>
          <w:sz w:val="28"/>
          <w:szCs w:val="28"/>
        </w:rPr>
        <w:t>Информационное письмо № 1</w:t>
      </w:r>
    </w:p>
    <w:p w14:paraId="01091968" w14:textId="77777777" w:rsidR="00F23A1C" w:rsidRPr="00F23A1C" w:rsidRDefault="00F23A1C" w:rsidP="00F23A1C">
      <w:pPr>
        <w:ind w:firstLine="709"/>
        <w:jc w:val="both"/>
        <w:rPr>
          <w:sz w:val="24"/>
          <w:szCs w:val="24"/>
        </w:rPr>
      </w:pPr>
    </w:p>
    <w:p w14:paraId="5520538B" w14:textId="77777777" w:rsidR="00F23A1C" w:rsidRPr="00F23A1C" w:rsidRDefault="00F23A1C" w:rsidP="00F23A1C">
      <w:pPr>
        <w:ind w:firstLine="709"/>
        <w:jc w:val="both"/>
        <w:rPr>
          <w:sz w:val="24"/>
          <w:szCs w:val="24"/>
        </w:rPr>
      </w:pPr>
    </w:p>
    <w:p w14:paraId="0D1E63ED" w14:textId="77CF0B61" w:rsidR="009937A3" w:rsidRDefault="00D708FC" w:rsidP="00D708FC">
      <w:pPr>
        <w:jc w:val="center"/>
        <w:rPr>
          <w:b/>
          <w:i/>
          <w:sz w:val="24"/>
          <w:szCs w:val="24"/>
        </w:rPr>
      </w:pPr>
      <w:r w:rsidRPr="00D708FC">
        <w:rPr>
          <w:b/>
          <w:i/>
          <w:sz w:val="28"/>
          <w:szCs w:val="28"/>
        </w:rPr>
        <w:t>Глубокоу</w:t>
      </w:r>
      <w:r w:rsidR="00F23A1C" w:rsidRPr="00D708FC">
        <w:rPr>
          <w:b/>
          <w:i/>
          <w:sz w:val="28"/>
          <w:szCs w:val="28"/>
        </w:rPr>
        <w:t>важаемые</w:t>
      </w:r>
      <w:r w:rsidR="00F23A1C" w:rsidRPr="009937A3">
        <w:rPr>
          <w:b/>
          <w:i/>
          <w:sz w:val="24"/>
          <w:szCs w:val="24"/>
        </w:rPr>
        <w:t xml:space="preserve"> коллеги!</w:t>
      </w:r>
    </w:p>
    <w:p w14:paraId="060676D7" w14:textId="77777777" w:rsidR="00D708FC" w:rsidRPr="00B10275" w:rsidRDefault="00D708FC" w:rsidP="00D708FC">
      <w:pPr>
        <w:jc w:val="center"/>
        <w:rPr>
          <w:b/>
          <w:i/>
          <w:iCs/>
          <w:sz w:val="24"/>
          <w:szCs w:val="24"/>
        </w:rPr>
      </w:pPr>
    </w:p>
    <w:p w14:paraId="4109CE01" w14:textId="77777777" w:rsidR="00D708FC" w:rsidRDefault="00D708FC" w:rsidP="00D708FC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9161E5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Pr="009161E5">
        <w:rPr>
          <w:sz w:val="24"/>
          <w:szCs w:val="24"/>
        </w:rPr>
        <w:t>3</w:t>
      </w:r>
      <w:r w:rsidRPr="00CC32CF">
        <w:rPr>
          <w:sz w:val="24"/>
          <w:szCs w:val="24"/>
        </w:rPr>
        <w:t xml:space="preserve"> ноября 20</w:t>
      </w:r>
      <w:r>
        <w:rPr>
          <w:sz w:val="24"/>
          <w:szCs w:val="24"/>
        </w:rPr>
        <w:t>2</w:t>
      </w:r>
      <w:r w:rsidRPr="009161E5">
        <w:rPr>
          <w:sz w:val="24"/>
          <w:szCs w:val="24"/>
        </w:rPr>
        <w:t>1</w:t>
      </w:r>
      <w:r w:rsidRPr="00CC32CF">
        <w:rPr>
          <w:sz w:val="24"/>
          <w:szCs w:val="24"/>
        </w:rPr>
        <w:t xml:space="preserve"> г.</w:t>
      </w:r>
      <w:r w:rsidRPr="00B10275">
        <w:rPr>
          <w:sz w:val="24"/>
          <w:szCs w:val="24"/>
        </w:rPr>
        <w:t xml:space="preserve"> НИИ общей реаниматологии им. В.А. Неговского</w:t>
      </w:r>
      <w:r w:rsidRPr="00B10275">
        <w:rPr>
          <w:i/>
          <w:iCs/>
          <w:sz w:val="24"/>
          <w:szCs w:val="24"/>
        </w:rPr>
        <w:t xml:space="preserve"> </w:t>
      </w:r>
      <w:r w:rsidRPr="00B10275">
        <w:rPr>
          <w:sz w:val="24"/>
          <w:szCs w:val="24"/>
        </w:rPr>
        <w:t>ФНКЦ РР</w:t>
      </w:r>
      <w:r w:rsidRPr="00B10275">
        <w:rPr>
          <w:i/>
          <w:iCs/>
          <w:sz w:val="24"/>
          <w:szCs w:val="24"/>
        </w:rPr>
        <w:t xml:space="preserve"> </w:t>
      </w:r>
      <w:r w:rsidRPr="00B10275">
        <w:rPr>
          <w:sz w:val="24"/>
          <w:szCs w:val="24"/>
        </w:rPr>
        <w:t xml:space="preserve">проводит традиционную </w:t>
      </w:r>
      <w:r w:rsidRPr="00B10275">
        <w:rPr>
          <w:b/>
          <w:sz w:val="24"/>
          <w:szCs w:val="24"/>
        </w:rPr>
        <w:t>ХХ</w:t>
      </w:r>
      <w:r>
        <w:rPr>
          <w:b/>
          <w:sz w:val="24"/>
          <w:szCs w:val="24"/>
          <w:lang w:val="en-US"/>
        </w:rPr>
        <w:t>I</w:t>
      </w:r>
      <w:r w:rsidRPr="00B1027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B10275">
        <w:rPr>
          <w:b/>
          <w:sz w:val="24"/>
          <w:szCs w:val="24"/>
        </w:rPr>
        <w:t xml:space="preserve"> Международную </w:t>
      </w:r>
      <w:r w:rsidRPr="00B10275">
        <w:rPr>
          <w:b/>
          <w:bCs/>
          <w:sz w:val="24"/>
          <w:szCs w:val="24"/>
        </w:rPr>
        <w:t>конференцию «Жизнеобеспечение при критических состояниях».</w:t>
      </w:r>
    </w:p>
    <w:p w14:paraId="660F5A33" w14:textId="77777777" w:rsidR="00D708FC" w:rsidRDefault="00D708FC" w:rsidP="00D708FC">
      <w:pPr>
        <w:ind w:firstLine="567"/>
        <w:jc w:val="both"/>
        <w:rPr>
          <w:b/>
          <w:bCs/>
          <w:sz w:val="24"/>
          <w:szCs w:val="24"/>
        </w:rPr>
      </w:pPr>
    </w:p>
    <w:p w14:paraId="59FC8C6F" w14:textId="77777777" w:rsidR="00D708FC" w:rsidRDefault="00D708FC" w:rsidP="00D708FC">
      <w:pPr>
        <w:ind w:firstLine="567"/>
        <w:jc w:val="both"/>
        <w:rPr>
          <w:sz w:val="24"/>
          <w:szCs w:val="24"/>
        </w:rPr>
      </w:pPr>
      <w:r w:rsidRPr="009937A3">
        <w:rPr>
          <w:sz w:val="24"/>
          <w:szCs w:val="24"/>
        </w:rPr>
        <w:t xml:space="preserve">На конференции запланировано выступление ведущих российских и зарубежных анестезиологов-реаниматологов, лекционный образовательный курс, несколько мастер-классов, выставка современного медицинского оборудования. </w:t>
      </w:r>
    </w:p>
    <w:p w14:paraId="3F1C3F1D" w14:textId="48A46F8A" w:rsidR="00D708FC" w:rsidRDefault="00D708FC" w:rsidP="00D708FC">
      <w:pPr>
        <w:ind w:firstLine="567"/>
        <w:jc w:val="both"/>
        <w:rPr>
          <w:b/>
          <w:i/>
          <w:sz w:val="24"/>
          <w:szCs w:val="24"/>
        </w:rPr>
      </w:pPr>
      <w:r w:rsidRPr="009937A3">
        <w:rPr>
          <w:sz w:val="24"/>
          <w:szCs w:val="24"/>
        </w:rPr>
        <w:t>Будут рассмотрены наиболее актуальные проблемы анестезиологии-реаниматологии: механизмы развития критических состояний; травма, кровопотеря, шок; острая дыхательная недостаточность, искусственная вентиляция легких, экстракорпоральная оксигенация; острые расстройства гемодинамики, вспомогате</w:t>
      </w:r>
      <w:r>
        <w:rPr>
          <w:sz w:val="24"/>
          <w:szCs w:val="24"/>
        </w:rPr>
        <w:t>льное кровообращение; морфо</w:t>
      </w:r>
      <w:r w:rsidRPr="009937A3">
        <w:rPr>
          <w:sz w:val="24"/>
          <w:szCs w:val="24"/>
        </w:rPr>
        <w:t xml:space="preserve">-функциональные изменения центральной нервной системы при критических состояниях; инфекционные осложнения в реаниматологии, сепсис; экстракорпоральные методы детоксикации; анестезиология-реаниматология в специализированных областях (педиатрия, акушерство-гинекология, сердечно-сосудистая хирургия, нейрохирургия и др.); </w:t>
      </w:r>
      <w:proofErr w:type="spellStart"/>
      <w:r w:rsidRPr="009937A3">
        <w:rPr>
          <w:sz w:val="24"/>
          <w:szCs w:val="24"/>
        </w:rPr>
        <w:t>гемостазиология</w:t>
      </w:r>
      <w:proofErr w:type="spellEnd"/>
      <w:r w:rsidRPr="009937A3">
        <w:rPr>
          <w:sz w:val="24"/>
          <w:szCs w:val="24"/>
        </w:rPr>
        <w:t>; современные образовательные технологии в анестезиологии-реаниматологии.</w:t>
      </w:r>
    </w:p>
    <w:p w14:paraId="39AE12AD" w14:textId="77777777" w:rsidR="00D708FC" w:rsidRPr="009937A3" w:rsidRDefault="00D708FC" w:rsidP="00D708FC">
      <w:pPr>
        <w:ind w:firstLine="567"/>
        <w:jc w:val="both"/>
        <w:rPr>
          <w:b/>
          <w:i/>
          <w:sz w:val="24"/>
          <w:szCs w:val="24"/>
        </w:rPr>
      </w:pPr>
      <w:r w:rsidRPr="009937A3">
        <w:rPr>
          <w:sz w:val="24"/>
          <w:szCs w:val="24"/>
        </w:rPr>
        <w:t xml:space="preserve">В рамках конференции будут доложены результаты фундаментальных и прикладных научных исследований, проводимых на базе Федерального научно-клинического центра реаниматологии и реабилитологии — </w:t>
      </w:r>
      <w:r w:rsidRPr="009937A3">
        <w:rPr>
          <w:sz w:val="24"/>
          <w:szCs w:val="24"/>
          <w:shd w:val="clear" w:color="auto" w:fill="FFFFFF"/>
        </w:rPr>
        <w:t>уникальной структурой в Российской Федерации и большинстве иностранных государств, занимающейся лечением и реабилитацией сложнейшей категории пациентов с тяжёлыми повреждениями головного мозга.</w:t>
      </w:r>
    </w:p>
    <w:p w14:paraId="08A50E24" w14:textId="77777777" w:rsidR="00D708FC" w:rsidRPr="00B10275" w:rsidRDefault="00D708FC" w:rsidP="00D708FC">
      <w:pPr>
        <w:ind w:firstLine="567"/>
        <w:jc w:val="both"/>
        <w:rPr>
          <w:i/>
          <w:iCs/>
          <w:sz w:val="24"/>
          <w:szCs w:val="24"/>
        </w:rPr>
      </w:pPr>
    </w:p>
    <w:p w14:paraId="59BC3B69" w14:textId="5416D63F" w:rsidR="00D708FC" w:rsidRPr="00B10275" w:rsidRDefault="00D708FC" w:rsidP="00D708FC">
      <w:pPr>
        <w:ind w:firstLine="567"/>
        <w:jc w:val="both"/>
        <w:rPr>
          <w:b/>
          <w:bCs/>
          <w:sz w:val="24"/>
          <w:szCs w:val="24"/>
        </w:rPr>
      </w:pPr>
      <w:r w:rsidRPr="00B10275">
        <w:rPr>
          <w:sz w:val="24"/>
          <w:szCs w:val="24"/>
        </w:rPr>
        <w:t>Во время работы конференции состоится о</w:t>
      </w:r>
      <w:r>
        <w:rPr>
          <w:sz w:val="24"/>
          <w:szCs w:val="24"/>
        </w:rPr>
        <w:t>свежающий курс лекций в рамках Ф</w:t>
      </w:r>
      <w:r w:rsidRPr="00B10275">
        <w:rPr>
          <w:sz w:val="24"/>
          <w:szCs w:val="24"/>
        </w:rPr>
        <w:t xml:space="preserve">едерального пилотного проекта по непрерывному медицинскому образованию </w:t>
      </w:r>
      <w:r w:rsidRPr="00B10275">
        <w:rPr>
          <w:b/>
          <w:sz w:val="24"/>
          <w:szCs w:val="24"/>
        </w:rPr>
        <w:t>(НМО).</w:t>
      </w:r>
    </w:p>
    <w:p w14:paraId="38C78936" w14:textId="77777777" w:rsidR="00D708FC" w:rsidRPr="00B10275" w:rsidRDefault="00D708FC" w:rsidP="00D708FC">
      <w:pPr>
        <w:ind w:firstLine="567"/>
        <w:jc w:val="both"/>
        <w:rPr>
          <w:bCs/>
          <w:iCs/>
          <w:sz w:val="24"/>
          <w:szCs w:val="24"/>
        </w:rPr>
      </w:pPr>
      <w:r w:rsidRPr="00B10275">
        <w:rPr>
          <w:bCs/>
          <w:iCs/>
          <w:sz w:val="24"/>
          <w:szCs w:val="24"/>
        </w:rPr>
        <w:t>Планируется проведение сателлитных симпозиумов и совместных заседаний с медицинскими научными обществами:</w:t>
      </w:r>
    </w:p>
    <w:p w14:paraId="59E7AB5E" w14:textId="77777777" w:rsidR="00D708FC" w:rsidRPr="00B10275" w:rsidRDefault="00D708FC" w:rsidP="00D708FC">
      <w:pPr>
        <w:numPr>
          <w:ilvl w:val="0"/>
          <w:numId w:val="3"/>
        </w:numPr>
        <w:ind w:left="0" w:firstLine="567"/>
        <w:jc w:val="both"/>
        <w:rPr>
          <w:bCs/>
          <w:sz w:val="24"/>
          <w:szCs w:val="24"/>
        </w:rPr>
      </w:pPr>
      <w:r w:rsidRPr="00B10275">
        <w:rPr>
          <w:bCs/>
          <w:sz w:val="24"/>
          <w:szCs w:val="24"/>
        </w:rPr>
        <w:t xml:space="preserve">Обществом по изучению шока (Россия) </w:t>
      </w:r>
    </w:p>
    <w:p w14:paraId="27A60B51" w14:textId="77777777" w:rsidR="00D708FC" w:rsidRPr="00B10275" w:rsidRDefault="00D708FC" w:rsidP="00D708FC">
      <w:pPr>
        <w:numPr>
          <w:ilvl w:val="0"/>
          <w:numId w:val="3"/>
        </w:numPr>
        <w:ind w:left="0" w:firstLine="567"/>
        <w:jc w:val="both"/>
        <w:rPr>
          <w:bCs/>
          <w:sz w:val="24"/>
          <w:szCs w:val="24"/>
        </w:rPr>
      </w:pPr>
      <w:r w:rsidRPr="00B10275">
        <w:rPr>
          <w:bCs/>
          <w:sz w:val="24"/>
          <w:szCs w:val="24"/>
        </w:rPr>
        <w:t xml:space="preserve">Национальным Советом по реанимации </w:t>
      </w:r>
    </w:p>
    <w:p w14:paraId="280CF7EC" w14:textId="77777777" w:rsidR="00D708FC" w:rsidRPr="00B10275" w:rsidRDefault="00D708FC" w:rsidP="00D708FC">
      <w:pPr>
        <w:ind w:firstLine="567"/>
        <w:rPr>
          <w:bCs/>
          <w:sz w:val="24"/>
          <w:szCs w:val="24"/>
        </w:rPr>
      </w:pPr>
    </w:p>
    <w:p w14:paraId="4DB60720" w14:textId="77777777" w:rsidR="00D708FC" w:rsidRPr="00B10275" w:rsidRDefault="00D708FC" w:rsidP="00D708FC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Оригинальные работы будут опубликованы в журнале «Общая реаниматология» (</w:t>
      </w:r>
      <w:r>
        <w:rPr>
          <w:bCs/>
          <w:sz w:val="24"/>
          <w:szCs w:val="24"/>
          <w:lang w:val="en-US"/>
        </w:rPr>
        <w:t>Scopus</w:t>
      </w:r>
      <w:r w:rsidRPr="00017874">
        <w:rPr>
          <w:bCs/>
          <w:sz w:val="24"/>
          <w:szCs w:val="24"/>
        </w:rPr>
        <w:t>)</w:t>
      </w:r>
      <w:r w:rsidRPr="00B10275">
        <w:rPr>
          <w:bCs/>
          <w:sz w:val="24"/>
          <w:szCs w:val="24"/>
        </w:rPr>
        <w:t xml:space="preserve">. </w:t>
      </w:r>
    </w:p>
    <w:p w14:paraId="5B3C35B5" w14:textId="77777777" w:rsidR="00D708FC" w:rsidRPr="00B10275" w:rsidRDefault="00D708FC" w:rsidP="00D708FC">
      <w:pPr>
        <w:ind w:firstLine="567"/>
        <w:rPr>
          <w:bCs/>
          <w:sz w:val="24"/>
          <w:szCs w:val="24"/>
        </w:rPr>
      </w:pPr>
    </w:p>
    <w:p w14:paraId="2FE54DDA" w14:textId="77777777" w:rsidR="00D708FC" w:rsidRPr="00B10275" w:rsidRDefault="00D708FC" w:rsidP="00D708FC">
      <w:pPr>
        <w:ind w:firstLine="567"/>
        <w:rPr>
          <w:bCs/>
          <w:sz w:val="24"/>
          <w:szCs w:val="24"/>
        </w:rPr>
      </w:pPr>
      <w:r w:rsidRPr="00B10275">
        <w:rPr>
          <w:bCs/>
          <w:sz w:val="24"/>
          <w:szCs w:val="24"/>
        </w:rPr>
        <w:t>Участие в работе конференции возможно в формах:</w:t>
      </w:r>
    </w:p>
    <w:p w14:paraId="0AE869A8" w14:textId="77777777" w:rsidR="00D708FC" w:rsidRPr="00B10275" w:rsidRDefault="00D708FC" w:rsidP="00D708FC">
      <w:pPr>
        <w:ind w:firstLine="567"/>
        <w:rPr>
          <w:bCs/>
          <w:sz w:val="24"/>
          <w:szCs w:val="24"/>
        </w:rPr>
      </w:pPr>
      <w:r w:rsidRPr="00B10275">
        <w:rPr>
          <w:bCs/>
          <w:sz w:val="24"/>
          <w:szCs w:val="24"/>
        </w:rPr>
        <w:t>1. Тезисы и устный доклад.</w:t>
      </w:r>
    </w:p>
    <w:p w14:paraId="112A141F" w14:textId="77777777" w:rsidR="00D708FC" w:rsidRDefault="00D708FC" w:rsidP="00D708FC">
      <w:pPr>
        <w:ind w:firstLine="567"/>
        <w:rPr>
          <w:bCs/>
          <w:sz w:val="24"/>
          <w:szCs w:val="24"/>
        </w:rPr>
      </w:pPr>
      <w:r w:rsidRPr="00B10275">
        <w:rPr>
          <w:bCs/>
          <w:sz w:val="24"/>
          <w:szCs w:val="24"/>
        </w:rPr>
        <w:t xml:space="preserve">2. Публикация тезисов без доклада. </w:t>
      </w:r>
    </w:p>
    <w:p w14:paraId="7B84829F" w14:textId="77777777" w:rsidR="00D708FC" w:rsidRPr="00B10275" w:rsidRDefault="00D708FC" w:rsidP="00D708FC">
      <w:pPr>
        <w:ind w:firstLine="567"/>
        <w:rPr>
          <w:sz w:val="24"/>
          <w:szCs w:val="24"/>
        </w:rPr>
      </w:pPr>
      <w:r w:rsidRPr="00B10275">
        <w:rPr>
          <w:sz w:val="24"/>
          <w:szCs w:val="24"/>
        </w:rPr>
        <w:t>Количество тезисов от 1 участника – не более 3.</w:t>
      </w:r>
    </w:p>
    <w:p w14:paraId="2593FEAE" w14:textId="77777777" w:rsidR="00D708FC" w:rsidRPr="00B10275" w:rsidRDefault="00D708FC" w:rsidP="00D708FC">
      <w:pPr>
        <w:ind w:firstLine="567"/>
        <w:rPr>
          <w:sz w:val="24"/>
          <w:szCs w:val="24"/>
        </w:rPr>
      </w:pPr>
    </w:p>
    <w:p w14:paraId="03925CFD" w14:textId="77777777" w:rsidR="00D708FC" w:rsidRPr="009307B4" w:rsidRDefault="00D708FC" w:rsidP="00D708FC">
      <w:pPr>
        <w:ind w:firstLine="567"/>
        <w:jc w:val="both"/>
        <w:rPr>
          <w:bCs/>
          <w:sz w:val="24"/>
          <w:szCs w:val="24"/>
        </w:rPr>
      </w:pPr>
      <w:r w:rsidRPr="009307B4">
        <w:rPr>
          <w:sz w:val="24"/>
          <w:szCs w:val="24"/>
        </w:rPr>
        <w:t xml:space="preserve">По вопросам участия в научной программе конференции просьба обращаться в оргкомитет конференции: тел./факс: +7 (495) 650 96 77; </w:t>
      </w:r>
      <w:r w:rsidRPr="009307B4">
        <w:rPr>
          <w:sz w:val="24"/>
          <w:szCs w:val="24"/>
          <w:lang w:val="en-US"/>
        </w:rPr>
        <w:t>e</w:t>
      </w:r>
      <w:r w:rsidRPr="009307B4">
        <w:rPr>
          <w:sz w:val="24"/>
          <w:szCs w:val="24"/>
        </w:rPr>
        <w:t>-</w:t>
      </w:r>
      <w:r w:rsidRPr="009307B4">
        <w:rPr>
          <w:sz w:val="24"/>
          <w:szCs w:val="24"/>
          <w:lang w:val="en-US"/>
        </w:rPr>
        <w:t>mail</w:t>
      </w:r>
      <w:r w:rsidRPr="009307B4">
        <w:rPr>
          <w:sz w:val="24"/>
          <w:szCs w:val="24"/>
        </w:rPr>
        <w:t xml:space="preserve">: </w:t>
      </w:r>
      <w:hyperlink r:id="rId5" w:history="1">
        <w:r w:rsidRPr="009307B4">
          <w:rPr>
            <w:rStyle w:val="a3"/>
            <w:color w:val="45AAFF"/>
            <w:sz w:val="24"/>
            <w:szCs w:val="24"/>
            <w:shd w:val="clear" w:color="auto" w:fill="FFFFFF"/>
          </w:rPr>
          <w:t>kanc.niior@fnkcrr.ru</w:t>
        </w:r>
      </w:hyperlink>
    </w:p>
    <w:p w14:paraId="2105F9F4" w14:textId="77777777" w:rsidR="00D708FC" w:rsidRPr="00B10275" w:rsidRDefault="00D708FC" w:rsidP="00D708FC">
      <w:pPr>
        <w:ind w:firstLine="567"/>
        <w:jc w:val="both"/>
        <w:rPr>
          <w:sz w:val="24"/>
          <w:szCs w:val="24"/>
        </w:rPr>
      </w:pPr>
    </w:p>
    <w:p w14:paraId="3BD0AC27" w14:textId="77777777" w:rsidR="00F23A1C" w:rsidRDefault="00F23A1C" w:rsidP="00F23A1C">
      <w:pPr>
        <w:jc w:val="both"/>
        <w:rPr>
          <w:rFonts w:ascii="Arial" w:hAnsi="Arial" w:cs="Arial"/>
          <w:sz w:val="24"/>
          <w:szCs w:val="24"/>
        </w:rPr>
      </w:pPr>
    </w:p>
    <w:p w14:paraId="4F693919" w14:textId="77777777" w:rsidR="00F23A1C" w:rsidRPr="00D708FC" w:rsidRDefault="00F23A1C" w:rsidP="00D708FC">
      <w:pPr>
        <w:ind w:firstLine="567"/>
        <w:jc w:val="both"/>
        <w:rPr>
          <w:b/>
          <w:sz w:val="24"/>
          <w:szCs w:val="24"/>
        </w:rPr>
      </w:pPr>
      <w:r w:rsidRPr="00D708FC">
        <w:rPr>
          <w:b/>
          <w:sz w:val="24"/>
          <w:szCs w:val="24"/>
        </w:rPr>
        <w:t>До встречи на XXIII Всероссийской Конференции с международным участием «Жизнеобеспечение при критических состояниях»!</w:t>
      </w:r>
    </w:p>
    <w:p w14:paraId="38C3815A" w14:textId="77777777" w:rsidR="00F23A1C" w:rsidRDefault="00F23A1C" w:rsidP="00EF24F2">
      <w:pPr>
        <w:rPr>
          <w:b/>
          <w:sz w:val="24"/>
          <w:szCs w:val="24"/>
        </w:rPr>
      </w:pPr>
    </w:p>
    <w:p w14:paraId="38AF5EA5" w14:textId="75D07A9B" w:rsidR="00543012" w:rsidRDefault="00D708FC" w:rsidP="00D708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43012" w:rsidRPr="001D502F">
        <w:rPr>
          <w:b/>
          <w:sz w:val="24"/>
          <w:szCs w:val="24"/>
        </w:rPr>
        <w:t>ТРЕБОВАНИЯ К ОФОРМЛЕНИЮ ТЕЗИСОВ:</w:t>
      </w:r>
    </w:p>
    <w:p w14:paraId="3ACEAE78" w14:textId="77777777" w:rsidR="00F429C4" w:rsidRPr="001D502F" w:rsidRDefault="00F429C4" w:rsidP="00EF24F2">
      <w:pPr>
        <w:rPr>
          <w:b/>
          <w:sz w:val="24"/>
          <w:szCs w:val="24"/>
        </w:rPr>
      </w:pPr>
    </w:p>
    <w:p w14:paraId="2607F2DC" w14:textId="179275DF" w:rsidR="00543012" w:rsidRPr="001D502F" w:rsidRDefault="00543012" w:rsidP="00F23A1C">
      <w:pPr>
        <w:numPr>
          <w:ilvl w:val="0"/>
          <w:numId w:val="1"/>
        </w:numPr>
        <w:jc w:val="both"/>
        <w:rPr>
          <w:sz w:val="24"/>
          <w:szCs w:val="24"/>
        </w:rPr>
      </w:pPr>
      <w:r w:rsidRPr="001D502F">
        <w:rPr>
          <w:i/>
          <w:sz w:val="24"/>
          <w:szCs w:val="24"/>
        </w:rPr>
        <w:t>Формат тезисов:</w:t>
      </w:r>
      <w:r w:rsidR="00F23A1C">
        <w:rPr>
          <w:sz w:val="24"/>
          <w:szCs w:val="24"/>
        </w:rPr>
        <w:t xml:space="preserve"> объем тезисов 2 страницы</w:t>
      </w:r>
      <w:r w:rsidRPr="001D502F">
        <w:rPr>
          <w:sz w:val="24"/>
          <w:szCs w:val="24"/>
        </w:rPr>
        <w:t xml:space="preserve">, шрифт </w:t>
      </w:r>
      <w:proofErr w:type="spellStart"/>
      <w:r w:rsidRPr="001D502F">
        <w:rPr>
          <w:sz w:val="24"/>
          <w:szCs w:val="24"/>
        </w:rPr>
        <w:t>Times</w:t>
      </w:r>
      <w:proofErr w:type="spellEnd"/>
      <w:r w:rsidR="00D60460">
        <w:rPr>
          <w:sz w:val="24"/>
          <w:szCs w:val="24"/>
        </w:rPr>
        <w:t xml:space="preserve"> </w:t>
      </w:r>
      <w:proofErr w:type="spellStart"/>
      <w:r w:rsidRPr="001D502F">
        <w:rPr>
          <w:sz w:val="24"/>
          <w:szCs w:val="24"/>
        </w:rPr>
        <w:t>New</w:t>
      </w:r>
      <w:proofErr w:type="spellEnd"/>
      <w:r w:rsidR="00D60460">
        <w:rPr>
          <w:sz w:val="24"/>
          <w:szCs w:val="24"/>
        </w:rPr>
        <w:t xml:space="preserve"> </w:t>
      </w:r>
      <w:proofErr w:type="spellStart"/>
      <w:r w:rsidR="00D60460">
        <w:rPr>
          <w:sz w:val="24"/>
          <w:szCs w:val="24"/>
        </w:rPr>
        <w:t>Roman</w:t>
      </w:r>
      <w:proofErr w:type="spellEnd"/>
      <w:r w:rsidR="00D60460">
        <w:rPr>
          <w:sz w:val="24"/>
          <w:szCs w:val="24"/>
        </w:rPr>
        <w:t>, кегль 12, поля</w:t>
      </w:r>
      <w:r w:rsidRPr="001D502F">
        <w:rPr>
          <w:sz w:val="24"/>
          <w:szCs w:val="24"/>
        </w:rPr>
        <w:t xml:space="preserve"> со всех сторон по 2 см. Текст тезисов набирается без отступа слева через 1 интервал, выравнивание «по ширине».</w:t>
      </w:r>
    </w:p>
    <w:p w14:paraId="19FC9D6B" w14:textId="77777777" w:rsidR="00543012" w:rsidRPr="001D502F" w:rsidRDefault="00543012" w:rsidP="00F23A1C">
      <w:pPr>
        <w:numPr>
          <w:ilvl w:val="0"/>
          <w:numId w:val="1"/>
        </w:numPr>
        <w:jc w:val="both"/>
        <w:rPr>
          <w:sz w:val="24"/>
          <w:szCs w:val="24"/>
        </w:rPr>
      </w:pPr>
      <w:r w:rsidRPr="001D502F">
        <w:rPr>
          <w:i/>
          <w:sz w:val="24"/>
          <w:szCs w:val="24"/>
        </w:rPr>
        <w:t>Структура тезисов (см. образец):</w:t>
      </w:r>
      <w:r w:rsidRPr="001D502F">
        <w:rPr>
          <w:sz w:val="24"/>
          <w:szCs w:val="24"/>
        </w:rPr>
        <w:t xml:space="preserve"> первая строка – заголовок (прописные буквы без выделения жирным шрифтом), после которого с новой строки указываются фамилии и инициалы авторов. На следующей строке следует указать название учреждения (без </w:t>
      </w:r>
      <w:r w:rsidRPr="001D502F">
        <w:rPr>
          <w:sz w:val="24"/>
          <w:szCs w:val="24"/>
        </w:rPr>
        <w:lastRenderedPageBreak/>
        <w:t xml:space="preserve">указания кафедры или отдела) с указанием города, в котором оно находится. Если авторы работают в разных учреждениях, это должно быть отмечено цифрами (1, 2 и т.д.) после фамилии соответствующего автора. Перед текстом тезисов делается промежуток не менее чем в 1 строку. </w:t>
      </w:r>
    </w:p>
    <w:p w14:paraId="0B2FCDE4" w14:textId="42CEF5F4" w:rsidR="00543012" w:rsidRPr="001D502F" w:rsidRDefault="00543012" w:rsidP="00F23A1C">
      <w:pPr>
        <w:jc w:val="both"/>
        <w:rPr>
          <w:sz w:val="24"/>
          <w:szCs w:val="24"/>
        </w:rPr>
      </w:pPr>
      <w:r w:rsidRPr="001D502F">
        <w:rPr>
          <w:sz w:val="24"/>
          <w:szCs w:val="24"/>
        </w:rPr>
        <w:t xml:space="preserve">Символы и сокращения необходимо расшифровывать при первом их использовании. </w:t>
      </w:r>
    </w:p>
    <w:p w14:paraId="43FA6A43" w14:textId="2497CB08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РИСУНКИ, ДИАГРАММЫ</w:t>
      </w:r>
      <w:r w:rsidR="00F23A1C">
        <w:rPr>
          <w:sz w:val="24"/>
          <w:szCs w:val="24"/>
        </w:rPr>
        <w:t>, ТАБЛИЦЫ</w:t>
      </w:r>
      <w:r w:rsidRPr="001D502F">
        <w:rPr>
          <w:sz w:val="24"/>
          <w:szCs w:val="24"/>
        </w:rPr>
        <w:t xml:space="preserve"> И ФОТОГРАФИИ В ТЕКСТЕ НЕ ДОПУСКАЮТСЯ.</w:t>
      </w:r>
    </w:p>
    <w:p w14:paraId="78CB5C49" w14:textId="77777777" w:rsidR="00543012" w:rsidRPr="001D502F" w:rsidRDefault="00543012" w:rsidP="00F23A1C">
      <w:pPr>
        <w:numPr>
          <w:ilvl w:val="0"/>
          <w:numId w:val="2"/>
        </w:numPr>
        <w:jc w:val="both"/>
        <w:rPr>
          <w:sz w:val="24"/>
          <w:szCs w:val="24"/>
        </w:rPr>
      </w:pPr>
      <w:r w:rsidRPr="001D502F">
        <w:rPr>
          <w:i/>
          <w:sz w:val="24"/>
          <w:szCs w:val="24"/>
        </w:rPr>
        <w:t>Разделы тезисов:</w:t>
      </w:r>
      <w:r w:rsidRPr="001D502F">
        <w:rPr>
          <w:sz w:val="24"/>
          <w:szCs w:val="24"/>
        </w:rPr>
        <w:t xml:space="preserve"> цель исследования, материал и методы, результаты, заключение (выводы). Наименования разделов выделяются жирным шрифтом, набираются без отступа слева.</w:t>
      </w:r>
    </w:p>
    <w:p w14:paraId="2CA05575" w14:textId="77777777" w:rsidR="00543012" w:rsidRPr="001D502F" w:rsidRDefault="00543012" w:rsidP="00F23A1C">
      <w:pPr>
        <w:numPr>
          <w:ilvl w:val="0"/>
          <w:numId w:val="2"/>
        </w:numPr>
        <w:jc w:val="both"/>
        <w:rPr>
          <w:sz w:val="24"/>
          <w:szCs w:val="24"/>
        </w:rPr>
      </w:pPr>
      <w:r w:rsidRPr="001D502F">
        <w:rPr>
          <w:i/>
          <w:sz w:val="24"/>
          <w:szCs w:val="24"/>
        </w:rPr>
        <w:t>Отправка тезисов</w:t>
      </w:r>
      <w:r w:rsidRPr="001D502F">
        <w:rPr>
          <w:sz w:val="24"/>
          <w:szCs w:val="24"/>
        </w:rPr>
        <w:t>: Файл (**.</w:t>
      </w:r>
      <w:proofErr w:type="spellStart"/>
      <w:r w:rsidRPr="001D502F">
        <w:rPr>
          <w:sz w:val="24"/>
          <w:szCs w:val="24"/>
        </w:rPr>
        <w:t>doc</w:t>
      </w:r>
      <w:proofErr w:type="spellEnd"/>
      <w:r w:rsidRPr="001D502F">
        <w:rPr>
          <w:sz w:val="24"/>
          <w:szCs w:val="24"/>
        </w:rPr>
        <w:t>, **.</w:t>
      </w:r>
      <w:proofErr w:type="spellStart"/>
      <w:r w:rsidRPr="001D502F">
        <w:rPr>
          <w:sz w:val="24"/>
          <w:szCs w:val="24"/>
        </w:rPr>
        <w:t>docx</w:t>
      </w:r>
      <w:proofErr w:type="spellEnd"/>
      <w:r w:rsidRPr="001D502F">
        <w:rPr>
          <w:sz w:val="24"/>
          <w:szCs w:val="24"/>
        </w:rPr>
        <w:t xml:space="preserve">), содержащий тезисы, называется фамилией первого автора без инициалов </w:t>
      </w:r>
      <w:r w:rsidRPr="00F23A1C">
        <w:rPr>
          <w:b/>
          <w:i/>
          <w:sz w:val="24"/>
          <w:szCs w:val="24"/>
        </w:rPr>
        <w:t>по-русски</w:t>
      </w:r>
      <w:r w:rsidRPr="001D502F">
        <w:rPr>
          <w:i/>
          <w:sz w:val="24"/>
          <w:szCs w:val="24"/>
        </w:rPr>
        <w:t>.</w:t>
      </w:r>
      <w:r w:rsidRPr="001D502F">
        <w:rPr>
          <w:sz w:val="24"/>
          <w:szCs w:val="24"/>
        </w:rPr>
        <w:t xml:space="preserve"> Если от одного автора подаются несколько тезисов, они нумеруются цифрой, например, Иванов1, Иванов2 и т.д. </w:t>
      </w:r>
    </w:p>
    <w:p w14:paraId="1DFB2393" w14:textId="77777777" w:rsidR="00543012" w:rsidRPr="001D502F" w:rsidRDefault="00543012" w:rsidP="00EF24F2">
      <w:pPr>
        <w:jc w:val="center"/>
        <w:rPr>
          <w:i/>
          <w:sz w:val="24"/>
          <w:szCs w:val="24"/>
        </w:rPr>
      </w:pPr>
    </w:p>
    <w:p w14:paraId="46908F7A" w14:textId="77777777" w:rsidR="00543012" w:rsidRPr="001D502F" w:rsidRDefault="00543012" w:rsidP="00EF24F2">
      <w:pPr>
        <w:jc w:val="right"/>
        <w:rPr>
          <w:i/>
          <w:sz w:val="24"/>
          <w:szCs w:val="24"/>
        </w:rPr>
      </w:pPr>
      <w:r w:rsidRPr="001D502F">
        <w:rPr>
          <w:i/>
          <w:sz w:val="24"/>
          <w:szCs w:val="24"/>
        </w:rPr>
        <w:t>Образец оформления тезисов</w:t>
      </w:r>
    </w:p>
    <w:p w14:paraId="32DD0354" w14:textId="77777777" w:rsidR="00543012" w:rsidRPr="001D502F" w:rsidRDefault="00543012" w:rsidP="00EF24F2">
      <w:pPr>
        <w:rPr>
          <w:sz w:val="24"/>
          <w:szCs w:val="24"/>
        </w:rPr>
      </w:pPr>
    </w:p>
    <w:p w14:paraId="63D57658" w14:textId="732907F4" w:rsidR="00543012" w:rsidRPr="001D502F" w:rsidRDefault="00F23A1C" w:rsidP="00EF24F2">
      <w:pPr>
        <w:rPr>
          <w:sz w:val="24"/>
          <w:szCs w:val="24"/>
        </w:rPr>
      </w:pPr>
      <w:r>
        <w:rPr>
          <w:sz w:val="24"/>
          <w:szCs w:val="24"/>
        </w:rPr>
        <w:t>ВЛИЯНИЕ ПЕРФТОРАНА НА РЕГУЛЯЦИЮ МОЗГОВОГО КРОВОТОКА ПРИ ОСТРОЙ КРОВОПОТЕРЕ</w:t>
      </w:r>
      <w:r>
        <w:rPr>
          <w:sz w:val="24"/>
          <w:szCs w:val="24"/>
        </w:rPr>
        <w:tab/>
      </w:r>
    </w:p>
    <w:p w14:paraId="0F29FD17" w14:textId="1A326D98" w:rsidR="00543012" w:rsidRPr="001D502F" w:rsidRDefault="00F23A1C" w:rsidP="00EF24F2">
      <w:pPr>
        <w:rPr>
          <w:sz w:val="24"/>
          <w:szCs w:val="24"/>
        </w:rPr>
      </w:pPr>
      <w:r>
        <w:rPr>
          <w:sz w:val="24"/>
          <w:szCs w:val="24"/>
        </w:rPr>
        <w:t xml:space="preserve">Иванов И.И., Куликов А.М. </w:t>
      </w:r>
    </w:p>
    <w:p w14:paraId="58DF1D24" w14:textId="3B3D9CFE" w:rsidR="00543012" w:rsidRPr="001D502F" w:rsidRDefault="00F23A1C" w:rsidP="00EF24F2">
      <w:pPr>
        <w:rPr>
          <w:sz w:val="24"/>
          <w:szCs w:val="24"/>
        </w:rPr>
      </w:pPr>
      <w:r>
        <w:rPr>
          <w:sz w:val="24"/>
          <w:szCs w:val="24"/>
        </w:rPr>
        <w:t xml:space="preserve">Сибирский медицинский университет. Томск </w:t>
      </w:r>
    </w:p>
    <w:p w14:paraId="026DDA5B" w14:textId="77777777" w:rsidR="00543012" w:rsidRPr="00F23A1C" w:rsidRDefault="00543012" w:rsidP="00EF24F2">
      <w:pPr>
        <w:rPr>
          <w:sz w:val="24"/>
          <w:szCs w:val="24"/>
          <w:lang w:val="en-US"/>
        </w:rPr>
      </w:pPr>
    </w:p>
    <w:p w14:paraId="4B5E743A" w14:textId="77777777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Цель исследования: проанализировать…………………………………</w:t>
      </w:r>
    </w:p>
    <w:p w14:paraId="019DC47F" w14:textId="77777777" w:rsidR="00543012" w:rsidRPr="001D502F" w:rsidRDefault="00543012" w:rsidP="00EF24F2">
      <w:pPr>
        <w:rPr>
          <w:sz w:val="24"/>
          <w:szCs w:val="24"/>
        </w:rPr>
      </w:pPr>
    </w:p>
    <w:p w14:paraId="1C87E413" w14:textId="77777777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Материал и методы: обследовали………………………………………</w:t>
      </w:r>
    </w:p>
    <w:p w14:paraId="24457FA0" w14:textId="77777777" w:rsidR="00543012" w:rsidRPr="001D502F" w:rsidRDefault="00543012" w:rsidP="00EF24F2">
      <w:pPr>
        <w:rPr>
          <w:sz w:val="24"/>
          <w:szCs w:val="24"/>
        </w:rPr>
      </w:pPr>
    </w:p>
    <w:p w14:paraId="193DF07C" w14:textId="77777777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Результаты: ……………………………………………………………….</w:t>
      </w:r>
    </w:p>
    <w:p w14:paraId="783F8E96" w14:textId="77777777" w:rsidR="00543012" w:rsidRPr="001D502F" w:rsidRDefault="00543012" w:rsidP="00EF24F2">
      <w:pPr>
        <w:rPr>
          <w:sz w:val="24"/>
          <w:szCs w:val="24"/>
        </w:rPr>
      </w:pPr>
    </w:p>
    <w:p w14:paraId="394E0844" w14:textId="77777777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………………………………………………………………………………</w:t>
      </w:r>
    </w:p>
    <w:p w14:paraId="019FED00" w14:textId="77777777" w:rsidR="00543012" w:rsidRPr="001D502F" w:rsidRDefault="00543012" w:rsidP="00EF24F2">
      <w:pPr>
        <w:rPr>
          <w:sz w:val="24"/>
          <w:szCs w:val="24"/>
        </w:rPr>
      </w:pPr>
    </w:p>
    <w:p w14:paraId="6F53D9BC" w14:textId="77777777" w:rsidR="00543012" w:rsidRPr="001D502F" w:rsidRDefault="00543012" w:rsidP="00EF24F2">
      <w:pPr>
        <w:rPr>
          <w:sz w:val="24"/>
          <w:szCs w:val="24"/>
        </w:rPr>
      </w:pPr>
      <w:r w:rsidRPr="001D502F">
        <w:rPr>
          <w:sz w:val="24"/>
          <w:szCs w:val="24"/>
        </w:rPr>
        <w:t>Заключение: ……………………………………………………………...</w:t>
      </w:r>
    </w:p>
    <w:p w14:paraId="7ED4FF19" w14:textId="77777777" w:rsidR="00543012" w:rsidRPr="001D502F" w:rsidRDefault="00543012" w:rsidP="00EF24F2">
      <w:pPr>
        <w:ind w:firstLine="708"/>
        <w:jc w:val="both"/>
        <w:rPr>
          <w:sz w:val="24"/>
          <w:szCs w:val="24"/>
        </w:rPr>
      </w:pPr>
    </w:p>
    <w:p w14:paraId="4C4B6CEC" w14:textId="0FA7F179" w:rsidR="00543012" w:rsidRDefault="00361813">
      <w:r>
        <w:t xml:space="preserve">ФИО автора, ответственного за переписку с оргкомитетом, </w:t>
      </w:r>
      <w:r w:rsidR="004448E5">
        <w:t xml:space="preserve">его координаты: </w:t>
      </w:r>
      <w:r w:rsidR="004448E5">
        <w:rPr>
          <w:lang w:val="en-US"/>
        </w:rPr>
        <w:t xml:space="preserve">e-mail, </w:t>
      </w:r>
      <w:r w:rsidR="004448E5">
        <w:t>мобильный телефон</w:t>
      </w:r>
    </w:p>
    <w:p w14:paraId="30417067" w14:textId="77777777" w:rsidR="00F23A1C" w:rsidRDefault="00F23A1C"/>
    <w:p w14:paraId="38E76368" w14:textId="1CD3A0D9" w:rsidR="004448E5" w:rsidRDefault="004448E5">
      <w:r>
        <w:t xml:space="preserve">Тезисы отправлять  по адресу: </w:t>
      </w:r>
      <w:r>
        <w:rPr>
          <w:lang w:val="en-US"/>
        </w:rPr>
        <w:t xml:space="preserve">e-mail: </w:t>
      </w:r>
      <w:hyperlink r:id="rId6" w:history="1">
        <w:r w:rsidRPr="006A15C1">
          <w:rPr>
            <w:rStyle w:val="a3"/>
            <w:lang w:val="en-US"/>
          </w:rPr>
          <w:t>prof_dolgih@mail.ru</w:t>
        </w:r>
      </w:hyperlink>
      <w:r>
        <w:rPr>
          <w:lang w:val="en-US"/>
        </w:rPr>
        <w:t xml:space="preserve">  </w:t>
      </w:r>
      <w:r>
        <w:t>профессору Долгих Владимиру Терентьевичу</w:t>
      </w:r>
    </w:p>
    <w:p w14:paraId="2CB456AA" w14:textId="58E9014A" w:rsidR="004448E5" w:rsidRPr="004448E5" w:rsidRDefault="004448E5">
      <w:r>
        <w:t>Тел. 8 (916) 084-26-21</w:t>
      </w:r>
    </w:p>
    <w:sectPr w:rsidR="004448E5" w:rsidRPr="004448E5" w:rsidSect="001B08A2">
      <w:pgSz w:w="11906" w:h="16838"/>
      <w:pgMar w:top="113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787F"/>
    <w:multiLevelType w:val="hybridMultilevel"/>
    <w:tmpl w:val="EEC0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3928"/>
    <w:multiLevelType w:val="hybridMultilevel"/>
    <w:tmpl w:val="1B08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B1EDD"/>
    <w:multiLevelType w:val="hybridMultilevel"/>
    <w:tmpl w:val="94DE77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ED928B0"/>
    <w:multiLevelType w:val="hybridMultilevel"/>
    <w:tmpl w:val="9E08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F15"/>
    <w:rsid w:val="001B08A2"/>
    <w:rsid w:val="001D502F"/>
    <w:rsid w:val="001D58CA"/>
    <w:rsid w:val="00333DD1"/>
    <w:rsid w:val="00361813"/>
    <w:rsid w:val="003A3F15"/>
    <w:rsid w:val="004448E5"/>
    <w:rsid w:val="00543012"/>
    <w:rsid w:val="006B34AC"/>
    <w:rsid w:val="00780566"/>
    <w:rsid w:val="008A60E7"/>
    <w:rsid w:val="008D333B"/>
    <w:rsid w:val="008E2EE4"/>
    <w:rsid w:val="009937A3"/>
    <w:rsid w:val="00BA1048"/>
    <w:rsid w:val="00D56FC7"/>
    <w:rsid w:val="00D60460"/>
    <w:rsid w:val="00D708FC"/>
    <w:rsid w:val="00DD6D65"/>
    <w:rsid w:val="00EF24F2"/>
    <w:rsid w:val="00F23A1C"/>
    <w:rsid w:val="00F429C4"/>
    <w:rsid w:val="00F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D3989"/>
  <w15:docId w15:val="{AC172CAE-A6CA-481F-92F9-944C94E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F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_dolgih@mail.ru" TargetMode="External"/><Relationship Id="rId5" Type="http://schemas.openxmlformats.org/officeDocument/2006/relationships/hyperlink" Target="mailto:kanc.niior@fnkcr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ТЕЗИСОВ: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ТЕЗИСОВ:</dc:title>
  <dc:creator>НОО-2</dc:creator>
  <cp:lastModifiedBy>user</cp:lastModifiedBy>
  <cp:revision>2</cp:revision>
  <dcterms:created xsi:type="dcterms:W3CDTF">2021-05-31T11:57:00Z</dcterms:created>
  <dcterms:modified xsi:type="dcterms:W3CDTF">2021-05-31T11:57:00Z</dcterms:modified>
</cp:coreProperties>
</file>