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280C" w:rsidRPr="000A7FDB" w:rsidRDefault="00A0280C" w:rsidP="00A0280C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 xml:space="preserve">ФГБОУ ВО Казанский ГМУ Минздрава России </w:t>
      </w:r>
    </w:p>
    <w:p w:rsidR="00883A11" w:rsidRPr="000A7FDB" w:rsidRDefault="00A0280C" w:rsidP="000A7F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>кафедра терапевтической стоматологии</w:t>
      </w:r>
    </w:p>
    <w:p w:rsidR="00883A11" w:rsidRPr="000A7FDB" w:rsidRDefault="00883A11" w:rsidP="00A028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80C" w:rsidRPr="000A7FDB" w:rsidRDefault="00A0280C" w:rsidP="001F3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FDB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A0280C" w:rsidRPr="000A7FDB" w:rsidRDefault="00FC59A0" w:rsidP="001F3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Первой и второй повторной </w:t>
      </w:r>
      <w:r w:rsidR="00A0280C" w:rsidRPr="000A7FDB">
        <w:rPr>
          <w:rFonts w:ascii="Times New Roman" w:hAnsi="Times New Roman" w:cs="Times New Roman"/>
          <w:sz w:val="24"/>
          <w:szCs w:val="24"/>
        </w:rPr>
        <w:t>промежуточной аттестации 202</w:t>
      </w:r>
      <w:r w:rsidR="000638AB">
        <w:rPr>
          <w:rFonts w:ascii="Times New Roman" w:hAnsi="Times New Roman" w:cs="Times New Roman"/>
          <w:sz w:val="24"/>
          <w:szCs w:val="24"/>
        </w:rPr>
        <w:t>4</w:t>
      </w:r>
      <w:r w:rsidR="00A0280C" w:rsidRPr="000A7FDB">
        <w:rPr>
          <w:rFonts w:ascii="Times New Roman" w:hAnsi="Times New Roman" w:cs="Times New Roman"/>
          <w:sz w:val="24"/>
          <w:szCs w:val="24"/>
        </w:rPr>
        <w:t>/202</w:t>
      </w:r>
      <w:r w:rsidR="000638AB">
        <w:rPr>
          <w:rFonts w:ascii="Times New Roman" w:hAnsi="Times New Roman" w:cs="Times New Roman"/>
          <w:sz w:val="24"/>
          <w:szCs w:val="24"/>
        </w:rPr>
        <w:t>5</w:t>
      </w:r>
      <w:r w:rsidR="00A0280C" w:rsidRPr="000A7FDB"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A0280C" w:rsidRPr="000A7FDB" w:rsidRDefault="00A0280C" w:rsidP="001F3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1903"/>
        <w:gridCol w:w="1764"/>
        <w:gridCol w:w="2724"/>
        <w:gridCol w:w="2703"/>
      </w:tblGrid>
      <w:tr w:rsidR="00870E06" w:rsidRPr="000A7FDB" w:rsidTr="00E23A0E">
        <w:tc>
          <w:tcPr>
            <w:tcW w:w="540" w:type="dxa"/>
          </w:tcPr>
          <w:p w:rsidR="00A0280C" w:rsidRPr="000A7FDB" w:rsidRDefault="00A0280C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03" w:type="dxa"/>
          </w:tcPr>
          <w:p w:rsidR="00A0280C" w:rsidRPr="000A7FDB" w:rsidRDefault="00A0280C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Специальность, год обучения</w:t>
            </w:r>
          </w:p>
        </w:tc>
        <w:tc>
          <w:tcPr>
            <w:tcW w:w="1764" w:type="dxa"/>
          </w:tcPr>
          <w:p w:rsidR="00A0280C" w:rsidRPr="000A7FDB" w:rsidRDefault="00883A11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2724" w:type="dxa"/>
          </w:tcPr>
          <w:p w:rsidR="00A0280C" w:rsidRPr="000A7FDB" w:rsidRDefault="00883A11" w:rsidP="00883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  <w:r w:rsidR="000A7F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форма и место проведения </w:t>
            </w:r>
          </w:p>
        </w:tc>
        <w:tc>
          <w:tcPr>
            <w:tcW w:w="2703" w:type="dxa"/>
          </w:tcPr>
          <w:p w:rsidR="00A0280C" w:rsidRPr="000A7FDB" w:rsidRDefault="00A0280C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Ф.И.О. экзаменатора</w:t>
            </w:r>
          </w:p>
        </w:tc>
      </w:tr>
      <w:tr w:rsidR="009F2D78" w:rsidRPr="000A7FDB" w:rsidTr="00974956">
        <w:trPr>
          <w:trHeight w:val="351"/>
        </w:trPr>
        <w:tc>
          <w:tcPr>
            <w:tcW w:w="540" w:type="dxa"/>
          </w:tcPr>
          <w:p w:rsidR="009F2D78" w:rsidRPr="009F2D78" w:rsidRDefault="009F2D78" w:rsidP="009F2D78">
            <w:pPr>
              <w:ind w:left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4" w:type="dxa"/>
            <w:gridSpan w:val="4"/>
          </w:tcPr>
          <w:p w:rsidR="009F2D78" w:rsidRPr="000A7FDB" w:rsidRDefault="009F2D78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повторная промежуточная аттестация</w:t>
            </w:r>
          </w:p>
        </w:tc>
      </w:tr>
      <w:tr w:rsidR="001F36BE" w:rsidRPr="000A7FDB" w:rsidTr="00E23A0E">
        <w:trPr>
          <w:trHeight w:val="351"/>
        </w:trPr>
        <w:tc>
          <w:tcPr>
            <w:tcW w:w="540" w:type="dxa"/>
            <w:vMerge w:val="restart"/>
          </w:tcPr>
          <w:p w:rsidR="00883A11" w:rsidRPr="000A7FDB" w:rsidRDefault="00883A11" w:rsidP="00870E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</w:tcPr>
          <w:p w:rsidR="00883A11" w:rsidRPr="000A7FDB" w:rsidRDefault="00883A11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31.08.73 стоматология терапевтическая</w:t>
            </w:r>
          </w:p>
          <w:p w:rsidR="00883A11" w:rsidRPr="000A7FDB" w:rsidRDefault="00E23A0E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3A11"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764" w:type="dxa"/>
          </w:tcPr>
          <w:p w:rsidR="00883A11" w:rsidRPr="000A7FDB" w:rsidRDefault="00883A11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724" w:type="dxa"/>
          </w:tcPr>
          <w:p w:rsidR="00883A11" w:rsidRPr="000A7FDB" w:rsidRDefault="00E23A0E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3A11" w:rsidRPr="000A7F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3A11" w:rsidRPr="000A7F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63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3A11" w:rsidRPr="000A7FDB">
              <w:rPr>
                <w:rFonts w:ascii="Times New Roman" w:hAnsi="Times New Roman" w:cs="Times New Roman"/>
                <w:sz w:val="24"/>
                <w:szCs w:val="24"/>
              </w:rPr>
              <w:t>, 09.00</w:t>
            </w:r>
          </w:p>
          <w:p w:rsidR="00883A11" w:rsidRPr="00E23A0E" w:rsidRDefault="009F2D78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Учебные комнаты (Бутлерова, 16;  2 этаж)</w:t>
            </w:r>
          </w:p>
        </w:tc>
        <w:tc>
          <w:tcPr>
            <w:tcW w:w="2703" w:type="dxa"/>
            <w:vMerge w:val="restart"/>
          </w:tcPr>
          <w:p w:rsidR="001F36BE" w:rsidRPr="000A7FDB" w:rsidRDefault="001F36BE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Профессор Гиниятуллин И.И.</w:t>
            </w:r>
          </w:p>
          <w:p w:rsidR="001F36BE" w:rsidRPr="000A7FDB" w:rsidRDefault="001F36BE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Доцент Фазылова Ю.В.</w:t>
            </w:r>
            <w:r w:rsidR="006A1785" w:rsidRPr="000A7FDB">
              <w:rPr>
                <w:rFonts w:ascii="Times New Roman" w:hAnsi="Times New Roman" w:cs="Times New Roman"/>
                <w:sz w:val="24"/>
                <w:szCs w:val="24"/>
              </w:rPr>
              <w:t>, доцент Крикун Е.В.</w:t>
            </w:r>
          </w:p>
        </w:tc>
      </w:tr>
      <w:tr w:rsidR="001F36BE" w:rsidRPr="000A7FDB" w:rsidTr="00E23A0E">
        <w:trPr>
          <w:trHeight w:val="225"/>
        </w:trPr>
        <w:tc>
          <w:tcPr>
            <w:tcW w:w="540" w:type="dxa"/>
            <w:vMerge/>
          </w:tcPr>
          <w:p w:rsidR="00883A11" w:rsidRPr="000A7FDB" w:rsidRDefault="00883A11" w:rsidP="00870E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883A11" w:rsidRPr="000A7FDB" w:rsidRDefault="00883A11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883A11" w:rsidRPr="000A7FDB" w:rsidRDefault="00883A11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2724" w:type="dxa"/>
          </w:tcPr>
          <w:p w:rsidR="00870E06" w:rsidRPr="000A7FDB" w:rsidRDefault="0009178A" w:rsidP="009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C5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0E06" w:rsidRPr="000A7F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C59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70E06" w:rsidRPr="000A7F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638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0E06" w:rsidRPr="000A7F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2D78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870E06"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.00 Учебные комнаты (Бутлерова, 16; </w:t>
            </w:r>
            <w:r w:rsidR="001F36BE"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E06" w:rsidRPr="000A7FDB">
              <w:rPr>
                <w:rFonts w:ascii="Times New Roman" w:hAnsi="Times New Roman" w:cs="Times New Roman"/>
                <w:sz w:val="24"/>
                <w:szCs w:val="24"/>
              </w:rPr>
              <w:t>2 этаж)</w:t>
            </w:r>
          </w:p>
        </w:tc>
        <w:tc>
          <w:tcPr>
            <w:tcW w:w="2703" w:type="dxa"/>
            <w:vMerge/>
          </w:tcPr>
          <w:p w:rsidR="00883A11" w:rsidRPr="000A7FDB" w:rsidRDefault="00883A11" w:rsidP="00A028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78" w:rsidRPr="000A7FDB" w:rsidTr="00BA25B5">
        <w:trPr>
          <w:trHeight w:val="225"/>
        </w:trPr>
        <w:tc>
          <w:tcPr>
            <w:tcW w:w="540" w:type="dxa"/>
          </w:tcPr>
          <w:p w:rsidR="009F2D78" w:rsidRPr="000A7FDB" w:rsidRDefault="009F2D78" w:rsidP="009F2D7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4" w:type="dxa"/>
            <w:gridSpan w:val="4"/>
          </w:tcPr>
          <w:p w:rsidR="009F2D78" w:rsidRPr="000A7FDB" w:rsidRDefault="009F2D78" w:rsidP="009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повторная промежуточная аттестация</w:t>
            </w:r>
          </w:p>
        </w:tc>
      </w:tr>
      <w:tr w:rsidR="009F2D78" w:rsidRPr="000A7FDB" w:rsidTr="00E23A0E">
        <w:trPr>
          <w:trHeight w:val="225"/>
        </w:trPr>
        <w:tc>
          <w:tcPr>
            <w:tcW w:w="540" w:type="dxa"/>
            <w:vMerge w:val="restart"/>
          </w:tcPr>
          <w:p w:rsidR="009F2D78" w:rsidRPr="000A7FDB" w:rsidRDefault="009F2D78" w:rsidP="009F2D7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</w:tcPr>
          <w:p w:rsidR="00004FC2" w:rsidRPr="000A7FDB" w:rsidRDefault="00004FC2" w:rsidP="0000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31.08.73 стоматология терапевтическая</w:t>
            </w:r>
          </w:p>
          <w:p w:rsidR="009F2D78" w:rsidRPr="000A7FDB" w:rsidRDefault="00004FC2" w:rsidP="0000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 год обучения</w:t>
            </w:r>
          </w:p>
        </w:tc>
        <w:tc>
          <w:tcPr>
            <w:tcW w:w="1764" w:type="dxa"/>
          </w:tcPr>
          <w:p w:rsidR="009F2D78" w:rsidRPr="000A7FDB" w:rsidRDefault="009F2D78" w:rsidP="009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2724" w:type="dxa"/>
          </w:tcPr>
          <w:p w:rsidR="009F2D78" w:rsidRPr="000A7FDB" w:rsidRDefault="009F2D78" w:rsidP="009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, 09.00</w:t>
            </w:r>
          </w:p>
          <w:p w:rsidR="009F2D78" w:rsidRPr="00E23A0E" w:rsidRDefault="009F2D78" w:rsidP="009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Учебные комнаты (Бутлерова, 16;  2 этаж)</w:t>
            </w:r>
          </w:p>
        </w:tc>
        <w:tc>
          <w:tcPr>
            <w:tcW w:w="2703" w:type="dxa"/>
            <w:vMerge w:val="restart"/>
          </w:tcPr>
          <w:p w:rsidR="009F2D78" w:rsidRPr="000A7FDB" w:rsidRDefault="009F2D78" w:rsidP="009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Профессор Гиниятуллин И.И.</w:t>
            </w:r>
          </w:p>
          <w:p w:rsidR="009F2D78" w:rsidRPr="000A7FDB" w:rsidRDefault="009F2D78" w:rsidP="009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Доцент Фазылова Ю.В., доцент Крикун Е.В.</w:t>
            </w:r>
          </w:p>
        </w:tc>
      </w:tr>
      <w:tr w:rsidR="009F2D78" w:rsidRPr="000A7FDB" w:rsidTr="00E23A0E">
        <w:trPr>
          <w:trHeight w:val="225"/>
        </w:trPr>
        <w:tc>
          <w:tcPr>
            <w:tcW w:w="540" w:type="dxa"/>
            <w:vMerge/>
          </w:tcPr>
          <w:p w:rsidR="009F2D78" w:rsidRPr="000A7FDB" w:rsidRDefault="009F2D78" w:rsidP="009F2D7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9F2D78" w:rsidRPr="000A7FDB" w:rsidRDefault="009F2D78" w:rsidP="009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9F2D78" w:rsidRPr="000A7FDB" w:rsidRDefault="009F2D78" w:rsidP="009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2724" w:type="dxa"/>
          </w:tcPr>
          <w:p w:rsidR="009F2D78" w:rsidRPr="000A7FDB" w:rsidRDefault="009F2D78" w:rsidP="009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0A7FDB">
              <w:rPr>
                <w:rFonts w:ascii="Times New Roman" w:hAnsi="Times New Roman" w:cs="Times New Roman"/>
                <w:sz w:val="24"/>
                <w:szCs w:val="24"/>
              </w:rPr>
              <w:t>.00 Учебные комнаты (Бутлерова, 16;  2 этаж)</w:t>
            </w:r>
          </w:p>
        </w:tc>
        <w:tc>
          <w:tcPr>
            <w:tcW w:w="2703" w:type="dxa"/>
            <w:vMerge/>
          </w:tcPr>
          <w:p w:rsidR="009F2D78" w:rsidRPr="000A7FDB" w:rsidRDefault="009F2D78" w:rsidP="009F2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7B6" w:rsidRPr="000A7FDB" w:rsidRDefault="006927B6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A0E" w:rsidRDefault="00E23A0E" w:rsidP="00E23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A0E" w:rsidRPr="000A7FDB" w:rsidRDefault="00E23A0E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7B6" w:rsidRPr="000A7FDB" w:rsidRDefault="006927B6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7B6" w:rsidRPr="000A7FDB" w:rsidRDefault="006927B6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>Зав. кафедрой терапевтической стоматологии КГМУ,</w:t>
      </w:r>
    </w:p>
    <w:p w:rsidR="006927B6" w:rsidRDefault="006927B6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7FDB">
        <w:rPr>
          <w:rFonts w:ascii="Times New Roman" w:hAnsi="Times New Roman" w:cs="Times New Roman"/>
          <w:sz w:val="24"/>
          <w:szCs w:val="24"/>
        </w:rPr>
        <w:t>профессор                                                                                                                     С.Л. Блашкова</w:t>
      </w:r>
    </w:p>
    <w:p w:rsidR="00C22DB9" w:rsidRDefault="00C22DB9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B9" w:rsidRDefault="00C22DB9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B9" w:rsidRDefault="00C22DB9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B9" w:rsidRDefault="00C22DB9" w:rsidP="00692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B9" w:rsidRPr="000A7FDB" w:rsidRDefault="00C22DB9" w:rsidP="00C22D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2DB9" w:rsidRPr="000A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54D37"/>
    <w:multiLevelType w:val="hybridMultilevel"/>
    <w:tmpl w:val="0324B3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65583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80C"/>
    <w:rsid w:val="00004FC2"/>
    <w:rsid w:val="000638AB"/>
    <w:rsid w:val="0009178A"/>
    <w:rsid w:val="000A7FDB"/>
    <w:rsid w:val="00172B44"/>
    <w:rsid w:val="001F36BE"/>
    <w:rsid w:val="006927B6"/>
    <w:rsid w:val="006A1785"/>
    <w:rsid w:val="006C1773"/>
    <w:rsid w:val="008024A2"/>
    <w:rsid w:val="00870E06"/>
    <w:rsid w:val="00883A11"/>
    <w:rsid w:val="008F3D09"/>
    <w:rsid w:val="009F2D78"/>
    <w:rsid w:val="00A0280C"/>
    <w:rsid w:val="00C22DB9"/>
    <w:rsid w:val="00E23A0E"/>
    <w:rsid w:val="00FC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F753F-EC69-4183-A848-4387B6FD8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24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A1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024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nplaceeditable">
    <w:name w:val="inplaceeditable"/>
    <w:basedOn w:val="a0"/>
    <w:rsid w:val="008024A2"/>
  </w:style>
  <w:style w:type="character" w:styleId="a5">
    <w:name w:val="Hyperlink"/>
    <w:basedOn w:val="a0"/>
    <w:uiPriority w:val="99"/>
    <w:semiHidden/>
    <w:unhideWhenUsed/>
    <w:rsid w:val="008024A2"/>
    <w:rPr>
      <w:color w:val="0000FF"/>
      <w:u w:val="single"/>
    </w:rPr>
  </w:style>
  <w:style w:type="character" w:customStyle="1" w:styleId="tag">
    <w:name w:val="tag"/>
    <w:basedOn w:val="a0"/>
    <w:rsid w:val="00802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2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6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5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4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6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96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8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1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91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2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64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23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32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7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4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5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63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76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6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0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6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55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18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0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26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2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49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4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46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8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7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6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1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5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7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709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5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11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76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0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1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76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64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24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7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8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8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23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77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6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55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4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4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09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03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0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9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4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8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9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6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68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4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97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73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74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4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0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46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76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11747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8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04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2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1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57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83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39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072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4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77776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6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64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1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4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6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1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939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8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990306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54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5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1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454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6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9580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460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6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0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1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4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2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5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38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7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929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37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8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816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0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9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051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2269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69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9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2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517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14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7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2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7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04959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114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3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3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7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445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584381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3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5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32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0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5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42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4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2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1602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9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6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0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85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0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57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7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709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60125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1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8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1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06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0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7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2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1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4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14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2076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69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49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95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835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9689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35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48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8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49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1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0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0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440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6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51357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33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8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8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59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9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5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1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7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75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30446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61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8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47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4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9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775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2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8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7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7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93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71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26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4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83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83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981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8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2622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64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28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1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1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9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0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2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2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5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599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3961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1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77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6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8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8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73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54928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75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59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5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75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69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2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07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7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59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8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345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10725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38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3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1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2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2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13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5961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41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9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4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0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7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21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4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4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7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376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0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975671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8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25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5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1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6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2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6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294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4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8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7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10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57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5862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98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6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0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0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4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00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8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74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3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956135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47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12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2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7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61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5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10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01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9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3314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2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3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9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9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9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0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552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7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01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4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486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409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8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4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7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1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83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32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0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1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2836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3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6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09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1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7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4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2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9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45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9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71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87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92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0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28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6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3918">
                                  <w:marLeft w:val="10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52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2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48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15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9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5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5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76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8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064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7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660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4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2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7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59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93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Емелина</cp:lastModifiedBy>
  <cp:revision>4</cp:revision>
  <dcterms:created xsi:type="dcterms:W3CDTF">2025-06-03T10:52:00Z</dcterms:created>
  <dcterms:modified xsi:type="dcterms:W3CDTF">2025-06-03T19:13:00Z</dcterms:modified>
</cp:coreProperties>
</file>